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CC" w:rsidRDefault="005D55D6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3 – do SIWZ </w:t>
      </w:r>
    </w:p>
    <w:p w:rsidR="006C3DCC" w:rsidRDefault="005D55D6">
      <w:pPr>
        <w:spacing w:after="0"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1/SP41/2018</w:t>
      </w:r>
    </w:p>
    <w:p w:rsidR="006C3DCC" w:rsidRDefault="005D55D6">
      <w:pPr>
        <w:spacing w:after="0"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6C3DCC" w:rsidRDefault="006C3DCC">
      <w:pPr>
        <w:spacing w:after="0" w:line="480" w:lineRule="auto"/>
        <w:rPr>
          <w:rFonts w:ascii="Tahoma" w:hAnsi="Tahoma" w:cs="Tahoma"/>
          <w:b/>
          <w:sz w:val="18"/>
          <w:szCs w:val="18"/>
        </w:rPr>
      </w:pPr>
    </w:p>
    <w:p w:rsidR="006C3DCC" w:rsidRDefault="005D55D6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6C3DCC" w:rsidRDefault="005D55D6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4"/>
          <w:szCs w:val="14"/>
        </w:rPr>
        <w:t>CEiDG</w:t>
      </w:r>
      <w:proofErr w:type="spellEnd"/>
      <w:r>
        <w:rPr>
          <w:rFonts w:ascii="Tahoma" w:hAnsi="Tahoma" w:cs="Tahoma"/>
          <w:i/>
          <w:sz w:val="14"/>
          <w:szCs w:val="14"/>
        </w:rPr>
        <w:t>)</w:t>
      </w:r>
    </w:p>
    <w:p w:rsidR="006C3DCC" w:rsidRDefault="006C3DCC">
      <w:pPr>
        <w:spacing w:after="0" w:line="480" w:lineRule="auto"/>
        <w:rPr>
          <w:rFonts w:ascii="Tahoma" w:hAnsi="Tahoma" w:cs="Tahoma"/>
          <w:sz w:val="18"/>
          <w:szCs w:val="18"/>
          <w:u w:val="single"/>
        </w:rPr>
      </w:pPr>
    </w:p>
    <w:p w:rsidR="006C3DCC" w:rsidRDefault="005D55D6">
      <w:pPr>
        <w:spacing w:after="0" w:line="48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 xml:space="preserve">reprezentowany </w:t>
      </w:r>
      <w:r>
        <w:rPr>
          <w:rFonts w:ascii="Tahoma" w:hAnsi="Tahoma" w:cs="Tahoma"/>
          <w:sz w:val="18"/>
          <w:szCs w:val="18"/>
          <w:u w:val="single"/>
        </w:rPr>
        <w:t>przez:</w:t>
      </w:r>
    </w:p>
    <w:p w:rsidR="006C3DCC" w:rsidRDefault="005D55D6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6C3DCC" w:rsidRDefault="005D55D6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 reprezentacji)</w:t>
      </w:r>
    </w:p>
    <w:p w:rsidR="006C3DCC" w:rsidRDefault="006C3DCC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6C3DCC" w:rsidRDefault="005D55D6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6C3DCC" w:rsidRDefault="005D55D6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6C3DCC" w:rsidRDefault="005D55D6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Tahoma" w:hAnsi="Tahoma" w:cs="Tahoma"/>
          <w:b/>
          <w:sz w:val="18"/>
          <w:szCs w:val="18"/>
        </w:rPr>
        <w:t>Pzp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), </w:t>
      </w:r>
    </w:p>
    <w:p w:rsidR="006C3DCC" w:rsidRDefault="005D55D6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18"/>
          <w:szCs w:val="18"/>
          <w:u w:val="single"/>
        </w:rPr>
        <w:br/>
      </w:r>
    </w:p>
    <w:p w:rsidR="006C3DCC" w:rsidRDefault="005D55D6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 potrzeby postępowania o udzielenie zamówienia publicznego na </w:t>
      </w:r>
      <w:r>
        <w:rPr>
          <w:rFonts w:ascii="Tahoma" w:hAnsi="Tahoma" w:cs="Tahoma"/>
          <w:b/>
          <w:sz w:val="18"/>
          <w:szCs w:val="18"/>
        </w:rPr>
        <w:t>remont</w:t>
      </w:r>
      <w:r>
        <w:rPr>
          <w:rFonts w:ascii="Tahoma" w:hAnsi="Tahoma" w:cs="Tahoma"/>
          <w:b/>
          <w:sz w:val="18"/>
          <w:szCs w:val="18"/>
        </w:rPr>
        <w:t xml:space="preserve"> sali gimnastycznej </w:t>
      </w:r>
      <w:r>
        <w:rPr>
          <w:rFonts w:ascii="Tahoma" w:hAnsi="Tahoma" w:cs="Tahoma"/>
          <w:b/>
          <w:sz w:val="18"/>
          <w:szCs w:val="18"/>
        </w:rPr>
        <w:br/>
      </w:r>
      <w:r>
        <w:rPr>
          <w:rFonts w:ascii="Tahoma" w:hAnsi="Tahoma" w:cs="Tahoma"/>
          <w:b/>
          <w:sz w:val="18"/>
          <w:szCs w:val="18"/>
        </w:rPr>
        <w:t>w budynku Szkoły Podstawowej nr</w:t>
      </w:r>
      <w:r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41 w Łodzi.</w:t>
      </w:r>
      <w:r>
        <w:rPr>
          <w:rFonts w:ascii="Tahoma" w:hAnsi="Tahoma" w:cs="Tahoma"/>
          <w:sz w:val="18"/>
          <w:szCs w:val="18"/>
        </w:rPr>
        <w:t>, oświadczam, co następuje: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INFORMACJA DOTYCZĄCA WYKONAWCY: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</w:t>
      </w:r>
      <w:r>
        <w:rPr>
          <w:rFonts w:ascii="Tahoma" w:hAnsi="Tahoma" w:cs="Tahoma"/>
          <w:sz w:val="18"/>
          <w:szCs w:val="18"/>
        </w:rPr>
        <w:t>zam, że spełniam warunki udziału w postępowaniu określone przez zamawiającego w Specyfikacji Istotnych Warunków Zamówienia i ogłoszeniu o zamówieniu.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…………………………………………</w:t>
      </w:r>
    </w:p>
    <w:p w:rsidR="006C3DCC" w:rsidRDefault="005D55D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6C3DCC" w:rsidRDefault="005D55D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INFORMACJA W </w:t>
      </w:r>
      <w:r>
        <w:rPr>
          <w:rFonts w:ascii="Tahoma" w:hAnsi="Tahoma" w:cs="Tahoma"/>
          <w:b/>
          <w:sz w:val="18"/>
          <w:szCs w:val="18"/>
        </w:rPr>
        <w:t>ZWIĄZKU Z POLEGANIEM NA ZASOBACH INNYCH PODMIOTÓW</w:t>
      </w:r>
      <w:r>
        <w:rPr>
          <w:rFonts w:ascii="Tahoma" w:hAnsi="Tahoma" w:cs="Tahoma"/>
          <w:sz w:val="18"/>
          <w:szCs w:val="18"/>
        </w:rPr>
        <w:t xml:space="preserve">: </w:t>
      </w: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ahoma" w:hAnsi="Tahoma" w:cs="Tahoma"/>
          <w:i/>
          <w:sz w:val="18"/>
          <w:szCs w:val="18"/>
        </w:rPr>
        <w:t>(wskazać dokument i właściwą jednostkę redakcyjną dokumentu, w kt</w:t>
      </w:r>
      <w:r>
        <w:rPr>
          <w:rFonts w:ascii="Tahoma" w:hAnsi="Tahoma" w:cs="Tahoma"/>
          <w:i/>
          <w:sz w:val="18"/>
          <w:szCs w:val="18"/>
        </w:rPr>
        <w:t>órej określono warunki udziału w postępowaniu),</w:t>
      </w:r>
      <w:r>
        <w:rPr>
          <w:rFonts w:ascii="Tahoma" w:hAnsi="Tahoma" w:cs="Tahoma"/>
          <w:sz w:val="18"/>
          <w:szCs w:val="18"/>
        </w:rPr>
        <w:t xml:space="preserve"> polegam na zasobach następującego/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podmiotu/ów: ………………………………………………………………………. w następującym zakresie: ……………………………………………………………………………………………………………………………………………………………..   </w:t>
      </w:r>
      <w:r>
        <w:rPr>
          <w:rFonts w:ascii="Tahoma" w:hAnsi="Tahoma" w:cs="Tahoma"/>
          <w:sz w:val="18"/>
          <w:szCs w:val="18"/>
        </w:rPr>
        <w:br/>
        <w:t xml:space="preserve">                                </w:t>
      </w:r>
      <w:r>
        <w:rPr>
          <w:rFonts w:ascii="Tahoma" w:hAnsi="Tahoma" w:cs="Tahoma"/>
          <w:i/>
          <w:sz w:val="14"/>
          <w:szCs w:val="14"/>
        </w:rPr>
        <w:t>(wskaz</w:t>
      </w:r>
      <w:r>
        <w:rPr>
          <w:rFonts w:ascii="Tahoma" w:hAnsi="Tahoma" w:cs="Tahoma"/>
          <w:i/>
          <w:sz w:val="14"/>
          <w:szCs w:val="14"/>
        </w:rPr>
        <w:t>ać podmiot i określić odpowiedni zakres dla wskazanego podmiotu).</w:t>
      </w:r>
      <w:r>
        <w:rPr>
          <w:rFonts w:ascii="Tahoma" w:hAnsi="Tahoma" w:cs="Tahoma"/>
          <w:i/>
          <w:sz w:val="18"/>
          <w:szCs w:val="18"/>
        </w:rPr>
        <w:t xml:space="preserve"> 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6C3DCC" w:rsidRDefault="005D55D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6C3DCC" w:rsidRDefault="006C3D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6C3DC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6C3DCC" w:rsidRDefault="006C3DC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6C3DCC" w:rsidRDefault="005D55D6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6C3DCC" w:rsidRDefault="006C3D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wszystkie informacje podane w powyższych </w:t>
      </w:r>
      <w:r>
        <w:rPr>
          <w:rFonts w:ascii="Tahoma" w:hAnsi="Tahoma" w:cs="Tahoma"/>
          <w:sz w:val="18"/>
          <w:szCs w:val="18"/>
        </w:rPr>
        <w:t>oświadczeniach są aktualne i zgodne z prawdą oraz zostały przedstawione z pełną świadomością konsekwencji wprowadzenia zamawiającego w błąd przy przedstawianiu informacji.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6C3DCC" w:rsidRDefault="005D55D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6C3DCC" w:rsidRDefault="006C3D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 w:rsidR="006C3DCC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DCC" w:rsidRDefault="005D55D6">
      <w:pPr>
        <w:spacing w:after="0" w:line="240" w:lineRule="auto"/>
      </w:pPr>
      <w:r>
        <w:separator/>
      </w:r>
    </w:p>
  </w:endnote>
  <w:endnote w:type="continuationSeparator" w:id="0">
    <w:p w:rsidR="006C3DCC" w:rsidRDefault="005D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DCC" w:rsidRDefault="005D55D6">
    <w:pPr>
      <w:pStyle w:val="Stopka"/>
      <w:jc w:val="center"/>
      <w:rPr>
        <w:rFonts w:ascii="Tahoma" w:hAnsi="Tahoma"/>
        <w:sz w:val="16"/>
        <w:szCs w:val="16"/>
      </w:rPr>
    </w:pPr>
    <w:r>
      <w:rPr>
        <w:rFonts w:ascii="Tahoma" w:hAnsi="Tahoma"/>
        <w:b/>
        <w:bCs/>
        <w:sz w:val="16"/>
        <w:szCs w:val="16"/>
      </w:rPr>
      <w:t>SZKOŁ</w:t>
    </w:r>
    <w:r>
      <w:rPr>
        <w:rFonts w:ascii="Tahoma" w:hAnsi="Tahoma"/>
        <w:b/>
        <w:bCs/>
        <w:sz w:val="16"/>
        <w:szCs w:val="16"/>
      </w:rPr>
      <w:t>A PODSTAWOWA NR 41 W ŁODZI</w:t>
    </w:r>
  </w:p>
  <w:p w:rsidR="006C3DCC" w:rsidRDefault="005D55D6">
    <w:pPr>
      <w:ind w:hanging="1"/>
      <w:jc w:val="center"/>
      <w:rPr>
        <w:rFonts w:ascii="Tahoma" w:hAnsi="Tahoma"/>
        <w:b/>
        <w:bCs/>
        <w:sz w:val="16"/>
        <w:szCs w:val="16"/>
      </w:rPr>
    </w:pPr>
    <w:r>
      <w:rPr>
        <w:rFonts w:ascii="Tahoma" w:hAnsi="Tahoma"/>
        <w:b/>
        <w:bCs/>
        <w:sz w:val="16"/>
        <w:szCs w:val="16"/>
      </w:rPr>
      <w:t xml:space="preserve">94-003 </w:t>
    </w:r>
    <w:r>
      <w:rPr>
        <w:rFonts w:ascii="Tahoma" w:hAnsi="Tahoma"/>
        <w:b/>
        <w:sz w:val="16"/>
        <w:szCs w:val="16"/>
      </w:rPr>
      <w:t>Łódź, ul. Rajdowa 18</w:t>
    </w:r>
  </w:p>
  <w:p w:rsidR="006C3DCC" w:rsidRDefault="006C3DCC">
    <w:pPr>
      <w:pStyle w:val="Stopka"/>
    </w:pPr>
  </w:p>
  <w:p w:rsidR="006C3DCC" w:rsidRDefault="006C3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DCC" w:rsidRDefault="005D55D6">
      <w:pPr>
        <w:spacing w:after="0" w:line="240" w:lineRule="auto"/>
      </w:pPr>
      <w:r>
        <w:separator/>
      </w:r>
    </w:p>
  </w:footnote>
  <w:footnote w:type="continuationSeparator" w:id="0">
    <w:p w:rsidR="006C3DCC" w:rsidRDefault="005D5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CC"/>
    <w:rsid w:val="005D55D6"/>
    <w:rsid w:val="006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F64A15"/>
  <w15:docId w15:val="{DB1E2BB6-F85B-42EA-AB38-7E4C5777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FE046-543F-49BB-A519-5AD6E743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Pietrzyk</cp:lastModifiedBy>
  <cp:revision>12</cp:revision>
  <cp:lastPrinted>2017-04-27T10:56:00Z</cp:lastPrinted>
  <dcterms:created xsi:type="dcterms:W3CDTF">2017-03-07T08:20:00Z</dcterms:created>
  <dcterms:modified xsi:type="dcterms:W3CDTF">2018-05-09T08:08:00Z</dcterms:modified>
</cp:coreProperties>
</file>